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A6" w:rsidRPr="002323F2" w:rsidRDefault="002E4CA6" w:rsidP="001C72DF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323F2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</w:p>
    <w:p w:rsidR="002E4CA6" w:rsidRPr="002323F2" w:rsidRDefault="002E4CA6" w:rsidP="001C72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>БОЛЬШЕКОСУЛЬСКИЙ СЕЛЬСКИЙ СОВЕТ ДЕПУТАТОВ</w:t>
      </w:r>
    </w:p>
    <w:p w:rsidR="002E4CA6" w:rsidRPr="002323F2" w:rsidRDefault="002E4CA6" w:rsidP="001C72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>БОГОТОЛЬСКИЙ РАЙОН</w:t>
      </w:r>
    </w:p>
    <w:p w:rsidR="002E4CA6" w:rsidRPr="002323F2" w:rsidRDefault="002E4CA6" w:rsidP="001C72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>КРАСНОЯРСКИЙ КРАЙ</w:t>
      </w:r>
    </w:p>
    <w:p w:rsidR="002E4CA6" w:rsidRPr="002323F2" w:rsidRDefault="002E4CA6" w:rsidP="001C72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4CA6" w:rsidRPr="002323F2" w:rsidRDefault="002E4CA6" w:rsidP="001C72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 xml:space="preserve">                                                         РЕШЕНИЕ</w:t>
      </w:r>
    </w:p>
    <w:p w:rsidR="002E4CA6" w:rsidRPr="002323F2" w:rsidRDefault="002E4CA6" w:rsidP="001C72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4CA6" w:rsidRPr="002323F2" w:rsidRDefault="002E4CA6" w:rsidP="001C72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 xml:space="preserve">«28» ноября  2017 года        с. Большая  Косуль                          № 22 – 100                              </w:t>
      </w:r>
    </w:p>
    <w:p w:rsidR="002E4CA6" w:rsidRPr="002323F2" w:rsidRDefault="002E4CA6" w:rsidP="007B3872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7B387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 xml:space="preserve">О ПЕРЕДАЧЕ ЧАСТИ ПОЛНОМОЧИЙ </w:t>
      </w:r>
    </w:p>
    <w:p w:rsidR="002E4CA6" w:rsidRPr="002323F2" w:rsidRDefault="002E4CA6" w:rsidP="007B387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323F2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Большекосульского сельсовета Боготольского района Красноярского края, Большекосульский сельский Совет депутатов </w:t>
      </w:r>
      <w:r w:rsidRPr="002323F2">
        <w:rPr>
          <w:rFonts w:ascii="Arial" w:hAnsi="Arial" w:cs="Arial"/>
          <w:b/>
          <w:sz w:val="24"/>
          <w:szCs w:val="24"/>
        </w:rPr>
        <w:t>РЕШИЛ</w:t>
      </w:r>
      <w:r w:rsidRPr="002323F2">
        <w:rPr>
          <w:rFonts w:ascii="Arial" w:hAnsi="Arial" w:cs="Arial"/>
          <w:sz w:val="24"/>
          <w:szCs w:val="24"/>
        </w:rPr>
        <w:t>:</w:t>
      </w:r>
    </w:p>
    <w:p w:rsidR="002E4CA6" w:rsidRPr="002323F2" w:rsidRDefault="002E4CA6" w:rsidP="00EB184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 xml:space="preserve">  1. Администрации Большекосульского сельсовета Боготольского района Красноярского края передать Администрации Боготольского района Красноярского края следующие полномочия по решению вопросов местного значения согласно приложению, заключить Соглашение сроком действия с 1 января 2018 года по 31 декабря 2018 года.</w:t>
      </w:r>
    </w:p>
    <w:p w:rsidR="002E4CA6" w:rsidRPr="002323F2" w:rsidRDefault="002E4CA6" w:rsidP="007B3872">
      <w:pPr>
        <w:pStyle w:val="NoSpacing"/>
        <w:ind w:firstLine="360"/>
        <w:jc w:val="both"/>
        <w:rPr>
          <w:rFonts w:ascii="Arial" w:hAnsi="Arial" w:cs="Arial"/>
          <w:sz w:val="24"/>
          <w:szCs w:val="24"/>
          <w:lang w:eastAsia="ru-RU"/>
        </w:rPr>
      </w:pPr>
      <w:r w:rsidRPr="002323F2">
        <w:rPr>
          <w:rFonts w:ascii="Arial" w:hAnsi="Arial" w:cs="Arial"/>
          <w:sz w:val="24"/>
          <w:szCs w:val="24"/>
          <w:lang w:eastAsia="ru-RU"/>
        </w:rPr>
        <w:t>2. Контроль за исполнением Решения возложить на постоянную комиссию по экономике и финансовым вопросам (Председатель – Семашко Г.И.)</w:t>
      </w:r>
    </w:p>
    <w:p w:rsidR="002E4CA6" w:rsidRPr="002323F2" w:rsidRDefault="002E4CA6" w:rsidP="007B3872">
      <w:pPr>
        <w:pStyle w:val="NoSpacing"/>
        <w:ind w:firstLine="360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2323F2">
          <w:rPr>
            <w:rStyle w:val="Hyperlink"/>
            <w:rFonts w:ascii="Arial" w:hAnsi="Arial" w:cs="Arial"/>
            <w:sz w:val="24"/>
            <w:szCs w:val="24"/>
          </w:rPr>
          <w:t>www.bogotol-r.ru</w:t>
        </w:r>
      </w:hyperlink>
      <w:r w:rsidRPr="002323F2">
        <w:rPr>
          <w:rFonts w:ascii="Arial" w:hAnsi="Arial" w:cs="Arial"/>
          <w:sz w:val="24"/>
          <w:szCs w:val="24"/>
        </w:rPr>
        <w:t>. на странице Большекосульского сельсовета.</w:t>
      </w:r>
    </w:p>
    <w:p w:rsidR="002E4CA6" w:rsidRPr="002323F2" w:rsidRDefault="002E4CA6" w:rsidP="007B3872">
      <w:pPr>
        <w:pStyle w:val="NoSpacing"/>
        <w:ind w:firstLine="360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:rsidR="002E4CA6" w:rsidRPr="002323F2" w:rsidRDefault="002E4CA6" w:rsidP="007B3872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791"/>
        <w:gridCol w:w="4780"/>
      </w:tblGrid>
      <w:tr w:rsidR="002E4CA6" w:rsidRPr="002323F2" w:rsidTr="00EE4C46">
        <w:tc>
          <w:tcPr>
            <w:tcW w:w="4997" w:type="dxa"/>
          </w:tcPr>
          <w:p w:rsidR="002E4CA6" w:rsidRPr="002323F2" w:rsidRDefault="002E4CA6" w:rsidP="00EE4C4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CA6" w:rsidRPr="002323F2" w:rsidRDefault="002E4CA6" w:rsidP="00EE4C4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3F2">
              <w:rPr>
                <w:rFonts w:ascii="Arial" w:hAnsi="Arial" w:cs="Arial"/>
                <w:sz w:val="24"/>
                <w:szCs w:val="24"/>
              </w:rPr>
              <w:t>Председатель Большекосульского</w:t>
            </w: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3F2">
              <w:rPr>
                <w:rFonts w:ascii="Arial" w:hAnsi="Arial" w:cs="Arial"/>
                <w:sz w:val="24"/>
                <w:szCs w:val="24"/>
              </w:rPr>
              <w:t>сельского Совета депутатов</w:t>
            </w: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3F2">
              <w:rPr>
                <w:rFonts w:ascii="Arial" w:hAnsi="Arial" w:cs="Arial"/>
                <w:sz w:val="24"/>
                <w:szCs w:val="24"/>
              </w:rPr>
              <w:t>______________ В.М. Сивцов</w:t>
            </w:r>
          </w:p>
        </w:tc>
        <w:tc>
          <w:tcPr>
            <w:tcW w:w="4998" w:type="dxa"/>
          </w:tcPr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3F2">
              <w:rPr>
                <w:rFonts w:ascii="Arial" w:hAnsi="Arial" w:cs="Arial"/>
                <w:sz w:val="24"/>
                <w:szCs w:val="24"/>
              </w:rPr>
              <w:t xml:space="preserve">           Глава   сельсовета</w:t>
            </w: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4CA6" w:rsidRPr="002323F2" w:rsidRDefault="002E4CA6" w:rsidP="00EE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3F2">
              <w:rPr>
                <w:rFonts w:ascii="Arial" w:hAnsi="Arial" w:cs="Arial"/>
                <w:sz w:val="24"/>
                <w:szCs w:val="24"/>
              </w:rPr>
              <w:t xml:space="preserve">          ____________Т.Ф. Поторочина</w:t>
            </w:r>
          </w:p>
        </w:tc>
      </w:tr>
    </w:tbl>
    <w:p w:rsidR="002E4CA6" w:rsidRPr="002323F2" w:rsidRDefault="002E4CA6" w:rsidP="007B3872">
      <w:pPr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323F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9743E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2323F2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2E4CA6" w:rsidRPr="002323F2" w:rsidRDefault="002E4CA6" w:rsidP="00EB18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323F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к Решению Большекосульского</w:t>
      </w:r>
    </w:p>
    <w:p w:rsidR="002E4CA6" w:rsidRPr="002323F2" w:rsidRDefault="002E4CA6" w:rsidP="00EB18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323F2">
        <w:rPr>
          <w:rFonts w:ascii="Arial" w:hAnsi="Arial" w:cs="Arial"/>
          <w:sz w:val="24"/>
          <w:szCs w:val="24"/>
          <w:lang w:eastAsia="ru-RU"/>
        </w:rPr>
        <w:t>сельского Совета депутатов</w:t>
      </w:r>
    </w:p>
    <w:p w:rsidR="002E4CA6" w:rsidRPr="002323F2" w:rsidRDefault="002E4CA6" w:rsidP="00EB18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323F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</w:t>
      </w:r>
      <w:r w:rsidRPr="002323F2">
        <w:rPr>
          <w:rFonts w:ascii="Arial" w:hAnsi="Arial" w:cs="Arial"/>
          <w:sz w:val="24"/>
          <w:szCs w:val="24"/>
          <w:lang w:eastAsia="ru-RU"/>
        </w:rPr>
        <w:t xml:space="preserve"> от 28.11.2017 № 22 – 100 </w:t>
      </w:r>
    </w:p>
    <w:p w:rsidR="002E4CA6" w:rsidRPr="002323F2" w:rsidRDefault="002E4CA6" w:rsidP="007B387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23F2">
        <w:rPr>
          <w:rFonts w:ascii="Arial" w:hAnsi="Arial" w:cs="Arial"/>
          <w:b/>
          <w:sz w:val="24"/>
          <w:szCs w:val="24"/>
          <w:lang w:eastAsia="ru-RU"/>
        </w:rPr>
        <w:t>ПЕРЕЧЕНЬ</w:t>
      </w:r>
    </w:p>
    <w:p w:rsidR="002E4CA6" w:rsidRPr="002323F2" w:rsidRDefault="002E4CA6" w:rsidP="007B3872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23F2">
        <w:rPr>
          <w:rFonts w:ascii="Arial" w:hAnsi="Arial" w:cs="Arial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2E4CA6" w:rsidRPr="002323F2" w:rsidRDefault="002E4CA6" w:rsidP="007B3872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E4CA6" w:rsidRPr="002323F2" w:rsidRDefault="002E4CA6" w:rsidP="007B3872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Большекосульского сельсовета;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  <w:bookmarkStart w:id="0" w:name="_GoBack"/>
      <w:bookmarkEnd w:id="0"/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pStyle w:val="ListParagraph"/>
        <w:spacing w:after="1" w:line="280" w:lineRule="atLeast"/>
        <w:ind w:left="0" w:firstLine="360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 xml:space="preserve">    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2323F2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2323F2">
        <w:rPr>
          <w:rFonts w:ascii="Arial" w:hAnsi="Arial" w:cs="Arial"/>
          <w:sz w:val="24"/>
          <w:szCs w:val="24"/>
        </w:rPr>
        <w:t>:</w:t>
      </w:r>
    </w:p>
    <w:p w:rsidR="002E4CA6" w:rsidRPr="002323F2" w:rsidRDefault="002E4CA6" w:rsidP="007B3872">
      <w:pPr>
        <w:spacing w:after="1" w:line="280" w:lineRule="atLeast"/>
        <w:ind w:left="709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2.1. Признание граждан малоимущими: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расчет порогового дохода семьи (одиноко проживающего гражданина);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подготовка и выдача справки о признании граждан малоимущими, либо в отказе в этом.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2.2. Осуществление муниципального жилищного контроля.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 xml:space="preserve">2.3.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2.4. Согласование переустройства и перепланировки жилых помещений.</w:t>
      </w:r>
    </w:p>
    <w:p w:rsidR="002E4CA6" w:rsidRPr="002323F2" w:rsidRDefault="002E4CA6" w:rsidP="00CB3BA7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2.5.Признание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2E4CA6" w:rsidRPr="002323F2" w:rsidRDefault="002E4CA6" w:rsidP="00731B7D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2.6. Утверждение краткосрочных планов капитального ремонта многоквартирных домов, расположенных на территории сельсоветов.</w:t>
      </w:r>
    </w:p>
    <w:p w:rsidR="002E4CA6" w:rsidRPr="002323F2" w:rsidRDefault="002E4CA6" w:rsidP="00CB3BA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2323F2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2323F2">
        <w:rPr>
          <w:rFonts w:ascii="Arial" w:hAnsi="Arial" w:cs="Arial"/>
          <w:sz w:val="24"/>
          <w:szCs w:val="24"/>
        </w:rPr>
        <w:t xml:space="preserve"> Российской Федерации: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поселений.</w:t>
      </w: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4. Обеспечение условий для развития на территории сельсовета  физической культуры, школьного спорта и массового спорта, организация проведения официальных физкультурно-оздоровительных и спортивных мероприятий сельсовета: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реализация единой политики на территории Большекосульского сельсовета;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сотрудничества между сельсоветами  Большекосульского сельсовета, а также другими муниципальными образованиями;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разработка проектов муниципальных программ;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сельсовета;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5. Создание условий для организации досуга и обеспечения жителей сельсовета  услугами организаций культуры: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мероприятий;</w:t>
      </w:r>
    </w:p>
    <w:p w:rsidR="002E4CA6" w:rsidRPr="002323F2" w:rsidRDefault="002E4CA6" w:rsidP="007B3872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323F2">
        <w:rPr>
          <w:rFonts w:ascii="Arial" w:hAnsi="Arial" w:cs="Arial"/>
          <w:sz w:val="24"/>
          <w:szCs w:val="24"/>
        </w:rPr>
        <w:t xml:space="preserve">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:rsidR="002E4CA6" w:rsidRPr="002323F2" w:rsidRDefault="002E4CA6" w:rsidP="007B38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4CA6" w:rsidRPr="00942656" w:rsidRDefault="002E4CA6">
      <w:pPr>
        <w:rPr>
          <w:rFonts w:ascii="Times New Roman" w:hAnsi="Times New Roman"/>
          <w:sz w:val="28"/>
          <w:szCs w:val="28"/>
        </w:rPr>
      </w:pPr>
    </w:p>
    <w:sectPr w:rsidR="002E4CA6" w:rsidRPr="00942656" w:rsidSect="0067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5189"/>
    <w:multiLevelType w:val="hybridMultilevel"/>
    <w:tmpl w:val="46384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8000B1"/>
    <w:multiLevelType w:val="hybridMultilevel"/>
    <w:tmpl w:val="705E5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241AC0"/>
    <w:multiLevelType w:val="hybridMultilevel"/>
    <w:tmpl w:val="DF86A014"/>
    <w:lvl w:ilvl="0" w:tplc="A5E4BB8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DD0"/>
    <w:rsid w:val="00003FC6"/>
    <w:rsid w:val="00035839"/>
    <w:rsid w:val="000A39C8"/>
    <w:rsid w:val="001103F3"/>
    <w:rsid w:val="00157650"/>
    <w:rsid w:val="001C72DF"/>
    <w:rsid w:val="001D544C"/>
    <w:rsid w:val="002323F2"/>
    <w:rsid w:val="002E4CA6"/>
    <w:rsid w:val="0036540D"/>
    <w:rsid w:val="003B4F9A"/>
    <w:rsid w:val="0041093D"/>
    <w:rsid w:val="00443449"/>
    <w:rsid w:val="004A6423"/>
    <w:rsid w:val="004D0105"/>
    <w:rsid w:val="00502DD0"/>
    <w:rsid w:val="005F51C9"/>
    <w:rsid w:val="00676C31"/>
    <w:rsid w:val="00731B7D"/>
    <w:rsid w:val="007B3872"/>
    <w:rsid w:val="007B4F74"/>
    <w:rsid w:val="00811185"/>
    <w:rsid w:val="0089647F"/>
    <w:rsid w:val="008C6FE6"/>
    <w:rsid w:val="008E6C8E"/>
    <w:rsid w:val="008F7103"/>
    <w:rsid w:val="00942656"/>
    <w:rsid w:val="009743E1"/>
    <w:rsid w:val="00976DA2"/>
    <w:rsid w:val="009851CD"/>
    <w:rsid w:val="00AA681C"/>
    <w:rsid w:val="00AE0931"/>
    <w:rsid w:val="00B91E69"/>
    <w:rsid w:val="00BD12CE"/>
    <w:rsid w:val="00C32842"/>
    <w:rsid w:val="00CB3BA7"/>
    <w:rsid w:val="00D42DA0"/>
    <w:rsid w:val="00D529B8"/>
    <w:rsid w:val="00E04DF8"/>
    <w:rsid w:val="00E17DA5"/>
    <w:rsid w:val="00E647FA"/>
    <w:rsid w:val="00EB1847"/>
    <w:rsid w:val="00EE4C46"/>
    <w:rsid w:val="00F316F8"/>
    <w:rsid w:val="00F37D6D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3872"/>
    <w:rPr>
      <w:lang w:eastAsia="en-US"/>
    </w:rPr>
  </w:style>
  <w:style w:type="table" w:styleId="TableGrid">
    <w:name w:val="Table Grid"/>
    <w:basedOn w:val="TableNormal"/>
    <w:uiPriority w:val="99"/>
    <w:rsid w:val="007B38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B38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3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4</Pages>
  <Words>1432</Words>
  <Characters>8164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8</cp:revision>
  <cp:lastPrinted>2017-11-30T02:36:00Z</cp:lastPrinted>
  <dcterms:created xsi:type="dcterms:W3CDTF">2017-11-29T08:32:00Z</dcterms:created>
  <dcterms:modified xsi:type="dcterms:W3CDTF">2017-12-04T08:01:00Z</dcterms:modified>
</cp:coreProperties>
</file>