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D9" w:rsidRPr="00014DB5" w:rsidRDefault="009327D9" w:rsidP="009327D9">
      <w:pPr>
        <w:pStyle w:val="a4"/>
        <w:rPr>
          <w:b w:val="0"/>
          <w:szCs w:val="28"/>
        </w:rPr>
      </w:pPr>
      <w:r w:rsidRPr="00014DB5">
        <w:rPr>
          <w:b w:val="0"/>
          <w:szCs w:val="28"/>
        </w:rPr>
        <w:t>Администрации Чайковского сельсовета</w:t>
      </w:r>
    </w:p>
    <w:p w:rsidR="009327D9" w:rsidRPr="00014DB5" w:rsidRDefault="009327D9" w:rsidP="009327D9">
      <w:pPr>
        <w:pStyle w:val="a4"/>
        <w:rPr>
          <w:b w:val="0"/>
          <w:szCs w:val="28"/>
        </w:rPr>
      </w:pPr>
      <w:r w:rsidRPr="00014DB5">
        <w:rPr>
          <w:b w:val="0"/>
          <w:szCs w:val="28"/>
        </w:rPr>
        <w:t xml:space="preserve"> Боготольский  район</w:t>
      </w:r>
    </w:p>
    <w:p w:rsidR="009327D9" w:rsidRPr="00014DB5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4DB5">
        <w:rPr>
          <w:rFonts w:ascii="Times New Roman" w:hAnsi="Times New Roman" w:cs="Times New Roman"/>
          <w:bCs/>
          <w:sz w:val="28"/>
          <w:szCs w:val="28"/>
        </w:rPr>
        <w:t>Красноярский  край</w:t>
      </w:r>
    </w:p>
    <w:p w:rsidR="009327D9" w:rsidRPr="00014DB5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327D9" w:rsidRPr="00014DB5" w:rsidRDefault="009E7C48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4DB5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44BEC" w:rsidRPr="00014DB5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27D9" w:rsidRPr="00014DB5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14DB5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9327D9" w:rsidRPr="00014DB5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>«</w:t>
      </w:r>
      <w:r w:rsidR="00014DB5" w:rsidRPr="00014DB5">
        <w:rPr>
          <w:rFonts w:ascii="Times New Roman" w:hAnsi="Times New Roman" w:cs="Times New Roman"/>
          <w:sz w:val="28"/>
          <w:szCs w:val="28"/>
        </w:rPr>
        <w:t xml:space="preserve">09»  декабря </w:t>
      </w:r>
      <w:r w:rsidR="009E7C48" w:rsidRPr="00014DB5">
        <w:rPr>
          <w:rFonts w:ascii="Times New Roman" w:hAnsi="Times New Roman" w:cs="Times New Roman"/>
          <w:sz w:val="28"/>
          <w:szCs w:val="28"/>
        </w:rPr>
        <w:t xml:space="preserve"> </w:t>
      </w:r>
      <w:r w:rsidR="00144BEC" w:rsidRPr="00014DB5">
        <w:rPr>
          <w:rFonts w:ascii="Times New Roman" w:hAnsi="Times New Roman" w:cs="Times New Roman"/>
          <w:sz w:val="28"/>
          <w:szCs w:val="28"/>
        </w:rPr>
        <w:t xml:space="preserve"> </w:t>
      </w:r>
      <w:r w:rsidR="00CF5F7D" w:rsidRPr="00014DB5">
        <w:rPr>
          <w:rFonts w:ascii="Times New Roman" w:hAnsi="Times New Roman" w:cs="Times New Roman"/>
          <w:sz w:val="28"/>
          <w:szCs w:val="28"/>
        </w:rPr>
        <w:t>2024</w:t>
      </w:r>
      <w:r w:rsidRPr="00014DB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14DB5">
        <w:rPr>
          <w:rFonts w:ascii="Times New Roman" w:hAnsi="Times New Roman" w:cs="Times New Roman"/>
          <w:sz w:val="28"/>
          <w:szCs w:val="28"/>
        </w:rPr>
        <w:tab/>
      </w:r>
      <w:r w:rsidRPr="00014DB5">
        <w:rPr>
          <w:rFonts w:ascii="Times New Roman" w:hAnsi="Times New Roman" w:cs="Times New Roman"/>
          <w:sz w:val="28"/>
          <w:szCs w:val="28"/>
        </w:rPr>
        <w:tab/>
      </w:r>
      <w:r w:rsidRPr="00014DB5">
        <w:rPr>
          <w:rFonts w:ascii="Times New Roman" w:hAnsi="Times New Roman" w:cs="Times New Roman"/>
          <w:sz w:val="28"/>
          <w:szCs w:val="28"/>
        </w:rPr>
        <w:tab/>
      </w:r>
      <w:r w:rsidRPr="00014DB5">
        <w:rPr>
          <w:rFonts w:ascii="Times New Roman" w:hAnsi="Times New Roman" w:cs="Times New Roman"/>
          <w:sz w:val="28"/>
          <w:szCs w:val="28"/>
        </w:rPr>
        <w:tab/>
      </w:r>
      <w:r w:rsidRPr="00014DB5">
        <w:rPr>
          <w:rFonts w:ascii="Times New Roman" w:hAnsi="Times New Roman" w:cs="Times New Roman"/>
          <w:sz w:val="28"/>
          <w:szCs w:val="28"/>
        </w:rPr>
        <w:tab/>
      </w:r>
      <w:r w:rsidR="00144BEC" w:rsidRPr="00014DB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14DB5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14DB5">
        <w:rPr>
          <w:rFonts w:ascii="Times New Roman" w:hAnsi="Times New Roman" w:cs="Times New Roman"/>
          <w:sz w:val="28"/>
          <w:szCs w:val="28"/>
        </w:rPr>
        <w:t>№</w:t>
      </w:r>
      <w:r w:rsidR="00014DB5" w:rsidRPr="00014DB5">
        <w:rPr>
          <w:rFonts w:ascii="Times New Roman" w:hAnsi="Times New Roman" w:cs="Times New Roman"/>
          <w:sz w:val="28"/>
          <w:szCs w:val="28"/>
        </w:rPr>
        <w:t xml:space="preserve"> 52</w:t>
      </w:r>
      <w:r w:rsidRPr="00014DB5">
        <w:rPr>
          <w:rFonts w:ascii="Times New Roman" w:hAnsi="Times New Roman" w:cs="Times New Roman"/>
          <w:sz w:val="28"/>
          <w:szCs w:val="28"/>
        </w:rPr>
        <w:t>-п</w:t>
      </w:r>
    </w:p>
    <w:p w:rsidR="009327D9" w:rsidRPr="00014DB5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8"/>
          <w:szCs w:val="28"/>
        </w:rPr>
      </w:pPr>
    </w:p>
    <w:p w:rsidR="0076425F" w:rsidRPr="00014DB5" w:rsidRDefault="00921B4C" w:rsidP="00CF5F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 xml:space="preserve"> О внесении изменений в  Постановление  администрации Чайковского сельсовета  от 16 июля 2018 года №</w:t>
      </w:r>
      <w:r w:rsidR="00014DB5" w:rsidRPr="00014DB5">
        <w:rPr>
          <w:rFonts w:ascii="Times New Roman" w:hAnsi="Times New Roman" w:cs="Times New Roman"/>
          <w:sz w:val="28"/>
          <w:szCs w:val="28"/>
        </w:rPr>
        <w:t xml:space="preserve"> </w:t>
      </w:r>
      <w:r w:rsidRPr="00014DB5">
        <w:rPr>
          <w:rFonts w:ascii="Times New Roman" w:hAnsi="Times New Roman" w:cs="Times New Roman"/>
          <w:sz w:val="28"/>
          <w:szCs w:val="28"/>
        </w:rPr>
        <w:t>30-п «</w:t>
      </w:r>
      <w:r w:rsidR="004C737F" w:rsidRPr="00014DB5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  <w:r w:rsidR="00CF5F7D" w:rsidRPr="00014DB5">
        <w:rPr>
          <w:rFonts w:ascii="Times New Roman" w:hAnsi="Times New Roman" w:cs="Times New Roman"/>
          <w:sz w:val="28"/>
          <w:szCs w:val="28"/>
        </w:rPr>
        <w:t>о реестре муниципальных услуг</w:t>
      </w:r>
      <w:r w:rsidRPr="00014DB5">
        <w:rPr>
          <w:rFonts w:ascii="Times New Roman" w:hAnsi="Times New Roman" w:cs="Times New Roman"/>
          <w:sz w:val="28"/>
          <w:szCs w:val="28"/>
        </w:rPr>
        <w:t>»</w:t>
      </w:r>
    </w:p>
    <w:p w:rsidR="00CF5F7D" w:rsidRPr="00014DB5" w:rsidRDefault="00CF5F7D" w:rsidP="00CF5F7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766C" w:rsidRPr="00014DB5" w:rsidRDefault="009739DF" w:rsidP="009739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целях обеспечения открытости и общедоступности информации о предоставлении муниципальных услуг физическим и (или) юридическим лицам, </w:t>
      </w:r>
      <w:r w:rsidR="005C766C" w:rsidRPr="00014DB5">
        <w:rPr>
          <w:rFonts w:ascii="Times New Roman" w:hAnsi="Times New Roman" w:cs="Times New Roman"/>
          <w:sz w:val="28"/>
          <w:szCs w:val="28"/>
        </w:rPr>
        <w:t xml:space="preserve">руководствуясь статьёй 7 Устава Чайковского сельсовета, </w:t>
      </w:r>
    </w:p>
    <w:p w:rsidR="004C0E57" w:rsidRPr="00014DB5" w:rsidRDefault="004C0E57" w:rsidP="000F548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21B4C" w:rsidRPr="00014DB5" w:rsidRDefault="00921B4C" w:rsidP="00921B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14DB5" w:rsidRPr="00014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14DB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5480" w:rsidRPr="00014DB5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Pr="00014DB5">
        <w:rPr>
          <w:rFonts w:ascii="Times New Roman" w:hAnsi="Times New Roman" w:cs="Times New Roman"/>
          <w:sz w:val="28"/>
          <w:szCs w:val="28"/>
        </w:rPr>
        <w:t xml:space="preserve">  в  Постановление  администрации Чайковского сельсовета  от 16 июля 2018 года №</w:t>
      </w:r>
      <w:r w:rsidR="00014DB5" w:rsidRPr="00014DB5">
        <w:rPr>
          <w:rFonts w:ascii="Times New Roman" w:hAnsi="Times New Roman" w:cs="Times New Roman"/>
          <w:sz w:val="28"/>
          <w:szCs w:val="28"/>
        </w:rPr>
        <w:t xml:space="preserve"> </w:t>
      </w:r>
      <w:r w:rsidRPr="00014DB5">
        <w:rPr>
          <w:rFonts w:ascii="Times New Roman" w:hAnsi="Times New Roman" w:cs="Times New Roman"/>
          <w:sz w:val="28"/>
          <w:szCs w:val="28"/>
        </w:rPr>
        <w:t xml:space="preserve">30-п «Об утверждении Положения </w:t>
      </w:r>
      <w:r w:rsidR="000F5480" w:rsidRPr="00014DB5">
        <w:rPr>
          <w:rFonts w:ascii="Times New Roman" w:hAnsi="Times New Roman" w:cs="Times New Roman"/>
          <w:sz w:val="28"/>
          <w:szCs w:val="28"/>
        </w:rPr>
        <w:t>о реестре муниципальных услуг</w:t>
      </w:r>
      <w:r w:rsidRPr="00014DB5">
        <w:rPr>
          <w:rFonts w:ascii="Times New Roman" w:hAnsi="Times New Roman" w:cs="Times New Roman"/>
          <w:sz w:val="28"/>
          <w:szCs w:val="28"/>
        </w:rPr>
        <w:t>»</w:t>
      </w:r>
      <w:r w:rsidR="000F5480" w:rsidRPr="00014DB5">
        <w:rPr>
          <w:rFonts w:ascii="Times New Roman" w:hAnsi="Times New Roman" w:cs="Times New Roman"/>
          <w:sz w:val="28"/>
          <w:szCs w:val="28"/>
        </w:rPr>
        <w:t xml:space="preserve"> </w:t>
      </w:r>
      <w:r w:rsidR="00014DB5" w:rsidRPr="00014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Pr="00014D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1B4C" w:rsidRPr="00014DB5" w:rsidRDefault="00014DB5" w:rsidP="00921B4C">
      <w:pPr>
        <w:pStyle w:val="ConsPlusTitle"/>
        <w:jc w:val="both"/>
        <w:rPr>
          <w:b w:val="0"/>
        </w:rPr>
      </w:pPr>
      <w:r w:rsidRPr="00014DB5">
        <w:rPr>
          <w:b w:val="0"/>
        </w:rPr>
        <w:t xml:space="preserve">           1.1.</w:t>
      </w:r>
      <w:r w:rsidR="00921B4C" w:rsidRPr="00014DB5">
        <w:rPr>
          <w:b w:val="0"/>
        </w:rPr>
        <w:t xml:space="preserve"> </w:t>
      </w:r>
      <w:r w:rsidRPr="00014DB5">
        <w:rPr>
          <w:b w:val="0"/>
        </w:rPr>
        <w:t>Приложение к Постановлению изложить в новой редакции согласно приложению к  настоящему постановлению.</w:t>
      </w:r>
    </w:p>
    <w:p w:rsidR="004C0E57" w:rsidRPr="00014DB5" w:rsidRDefault="00B03340" w:rsidP="00B033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 xml:space="preserve">   </w:t>
      </w:r>
      <w:r w:rsidR="009739DF" w:rsidRPr="00014DB5">
        <w:rPr>
          <w:rFonts w:ascii="Times New Roman" w:hAnsi="Times New Roman" w:cs="Times New Roman"/>
          <w:sz w:val="28"/>
          <w:szCs w:val="28"/>
        </w:rPr>
        <w:t xml:space="preserve">       </w:t>
      </w:r>
      <w:r w:rsidRPr="00014DB5">
        <w:rPr>
          <w:rFonts w:ascii="Times New Roman" w:hAnsi="Times New Roman" w:cs="Times New Roman"/>
          <w:sz w:val="28"/>
          <w:szCs w:val="28"/>
        </w:rPr>
        <w:t xml:space="preserve"> </w:t>
      </w:r>
      <w:r w:rsidR="00921B4C" w:rsidRPr="00014DB5">
        <w:rPr>
          <w:rFonts w:ascii="Times New Roman" w:hAnsi="Times New Roman" w:cs="Times New Roman"/>
          <w:sz w:val="28"/>
          <w:szCs w:val="28"/>
        </w:rPr>
        <w:t>2</w:t>
      </w:r>
      <w:r w:rsidR="005C766C" w:rsidRPr="00014DB5">
        <w:rPr>
          <w:rFonts w:ascii="Times New Roman" w:hAnsi="Times New Roman" w:cs="Times New Roman"/>
          <w:sz w:val="28"/>
          <w:szCs w:val="28"/>
        </w:rPr>
        <w:t xml:space="preserve">. </w:t>
      </w:r>
      <w:r w:rsidR="004C0E57" w:rsidRPr="00014DB5">
        <w:rPr>
          <w:rFonts w:ascii="Times New Roman" w:hAnsi="Times New Roman" w:cs="Times New Roman"/>
          <w:sz w:val="28"/>
          <w:szCs w:val="28"/>
        </w:rPr>
        <w:t xml:space="preserve">Контроль над исполнением постановления </w:t>
      </w:r>
      <w:r w:rsidR="005C766C" w:rsidRPr="00014DB5">
        <w:rPr>
          <w:rFonts w:ascii="Times New Roman" w:hAnsi="Times New Roman" w:cs="Times New Roman"/>
          <w:sz w:val="28"/>
          <w:szCs w:val="28"/>
        </w:rPr>
        <w:t>возложить на ведущего специалиста администрации сельсовета</w:t>
      </w:r>
      <w:r w:rsidR="004C0E57" w:rsidRPr="00014DB5">
        <w:rPr>
          <w:rFonts w:ascii="Times New Roman" w:hAnsi="Times New Roman" w:cs="Times New Roman"/>
          <w:sz w:val="28"/>
          <w:szCs w:val="28"/>
        </w:rPr>
        <w:t>.</w:t>
      </w:r>
    </w:p>
    <w:p w:rsidR="004C0E57" w:rsidRPr="00014DB5" w:rsidRDefault="009739DF" w:rsidP="009739DF">
      <w:pPr>
        <w:pStyle w:val="ConsPlusTitle"/>
        <w:jc w:val="both"/>
        <w:rPr>
          <w:b w:val="0"/>
        </w:rPr>
      </w:pPr>
      <w:r w:rsidRPr="00014DB5">
        <w:rPr>
          <w:b w:val="0"/>
        </w:rPr>
        <w:t xml:space="preserve">           </w:t>
      </w:r>
      <w:r w:rsidR="00921B4C" w:rsidRPr="00014DB5">
        <w:rPr>
          <w:b w:val="0"/>
        </w:rPr>
        <w:t>3</w:t>
      </w:r>
      <w:r w:rsidR="004C0E57" w:rsidRPr="00014DB5">
        <w:rPr>
          <w:b w:val="0"/>
        </w:rPr>
        <w:t>.</w:t>
      </w:r>
      <w:r w:rsidR="005C766C" w:rsidRPr="00014DB5">
        <w:rPr>
          <w:b w:val="0"/>
        </w:rPr>
        <w:t xml:space="preserve"> </w:t>
      </w:r>
      <w:r w:rsidR="004C0E57" w:rsidRPr="00014DB5">
        <w:rPr>
          <w:b w:val="0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</w:t>
      </w:r>
      <w:r w:rsidR="00921B4C" w:rsidRPr="00014DB5">
        <w:rPr>
          <w:b w:val="0"/>
        </w:rPr>
        <w:t xml:space="preserve"> на странице Чайковского сельсовета </w:t>
      </w:r>
    </w:p>
    <w:p w:rsidR="004C0E57" w:rsidRPr="00014DB5" w:rsidRDefault="009739DF" w:rsidP="009739D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1B4C" w:rsidRPr="00014DB5">
        <w:rPr>
          <w:rFonts w:ascii="Times New Roman" w:hAnsi="Times New Roman" w:cs="Times New Roman"/>
          <w:sz w:val="28"/>
          <w:szCs w:val="28"/>
        </w:rPr>
        <w:t>4</w:t>
      </w:r>
      <w:r w:rsidR="004C0E57" w:rsidRPr="00014DB5">
        <w:rPr>
          <w:rFonts w:ascii="Times New Roman" w:hAnsi="Times New Roman" w:cs="Times New Roman"/>
          <w:sz w:val="28"/>
          <w:szCs w:val="28"/>
        </w:rPr>
        <w:t>.</w:t>
      </w:r>
      <w:r w:rsidR="005C766C" w:rsidRPr="00014DB5">
        <w:rPr>
          <w:rFonts w:ascii="Times New Roman" w:hAnsi="Times New Roman" w:cs="Times New Roman"/>
          <w:sz w:val="28"/>
          <w:szCs w:val="28"/>
        </w:rPr>
        <w:t xml:space="preserve"> </w:t>
      </w:r>
      <w:r w:rsidR="004C0E57" w:rsidRPr="00014DB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014DB5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4DB5" w:rsidRPr="00014DB5" w:rsidRDefault="00014DB5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4DB5" w:rsidRDefault="004C0E57" w:rsidP="00014D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 xml:space="preserve">Глава Чайковского сельсовета                                          </w:t>
      </w:r>
      <w:r w:rsidR="00014DB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14DB5">
        <w:rPr>
          <w:rFonts w:ascii="Times New Roman" w:hAnsi="Times New Roman" w:cs="Times New Roman"/>
          <w:sz w:val="28"/>
          <w:szCs w:val="28"/>
        </w:rPr>
        <w:t xml:space="preserve">   </w:t>
      </w:r>
      <w:r w:rsidR="00014DB5">
        <w:rPr>
          <w:rFonts w:ascii="Times New Roman" w:hAnsi="Times New Roman" w:cs="Times New Roman"/>
          <w:sz w:val="28"/>
          <w:szCs w:val="28"/>
        </w:rPr>
        <w:t>Г. Ф. Муратов</w:t>
      </w:r>
    </w:p>
    <w:p w:rsidR="00014DB5" w:rsidRDefault="00014DB5" w:rsidP="00014D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4DB5" w:rsidRDefault="00014DB5" w:rsidP="00014D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4DB5" w:rsidRDefault="00014DB5" w:rsidP="00014D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4DB5" w:rsidRDefault="00014DB5" w:rsidP="00014D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4DB5" w:rsidRDefault="00014DB5" w:rsidP="00014D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4DB5" w:rsidRDefault="00014DB5" w:rsidP="00014D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4DB5" w:rsidRDefault="00014DB5" w:rsidP="00014D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4DB5" w:rsidRPr="00014DB5" w:rsidRDefault="00014DB5" w:rsidP="00014D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14DB5" w:rsidRPr="00014DB5" w:rsidRDefault="00014DB5" w:rsidP="00CF5F7D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</w:p>
    <w:p w:rsidR="00950EAD" w:rsidRPr="00014DB5" w:rsidRDefault="00B03D56" w:rsidP="00950EA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Приложение </w:t>
      </w:r>
    </w:p>
    <w:p w:rsidR="00B03D56" w:rsidRPr="00014DB5" w:rsidRDefault="00950EAD" w:rsidP="00950EA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 xml:space="preserve">к постановлению администрации </w:t>
      </w:r>
    </w:p>
    <w:p w:rsidR="00014DB5" w:rsidRPr="00014DB5" w:rsidRDefault="00950EAD" w:rsidP="00950EA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>Чайковского сельсовета</w:t>
      </w:r>
    </w:p>
    <w:p w:rsidR="00950EAD" w:rsidRPr="00014DB5" w:rsidRDefault="00014DB5" w:rsidP="00950EA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 xml:space="preserve"> от 09 декабря 2024 №52-п</w:t>
      </w:r>
      <w:r w:rsidR="00950EAD" w:rsidRPr="00014DB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03D56" w:rsidRPr="00014DB5" w:rsidRDefault="00014DB5" w:rsidP="00950EA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>от  16</w:t>
      </w:r>
      <w:r w:rsidR="00CB5892" w:rsidRPr="00014DB5">
        <w:rPr>
          <w:rFonts w:ascii="Times New Roman" w:hAnsi="Times New Roman" w:cs="Times New Roman"/>
          <w:iCs/>
          <w:sz w:val="28"/>
          <w:szCs w:val="28"/>
        </w:rPr>
        <w:t xml:space="preserve"> июля  2018 № 30-п</w:t>
      </w:r>
    </w:p>
    <w:p w:rsidR="0076425F" w:rsidRPr="00014DB5" w:rsidRDefault="0076425F" w:rsidP="00950EAD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6425F" w:rsidRPr="00014DB5" w:rsidRDefault="0076425F" w:rsidP="009739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4DB5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14DB5">
        <w:rPr>
          <w:rFonts w:ascii="Times New Roman" w:hAnsi="Times New Roman" w:cs="Times New Roman"/>
          <w:bCs/>
          <w:sz w:val="28"/>
          <w:szCs w:val="28"/>
        </w:rPr>
        <w:t>о реестре муниципальных услуг</w:t>
      </w:r>
    </w:p>
    <w:p w:rsidR="009739DF" w:rsidRPr="00014DB5" w:rsidRDefault="009739DF" w:rsidP="00CF5F7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21B4C" w:rsidRPr="00014DB5" w:rsidRDefault="00921B4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 xml:space="preserve">1.1. Настоящее Положение определяет </w:t>
      </w:r>
      <w:bookmarkStart w:id="0" w:name="_GoBack"/>
      <w:r w:rsidRPr="00014DB5">
        <w:rPr>
          <w:rFonts w:ascii="Times New Roman" w:hAnsi="Times New Roman" w:cs="Times New Roman"/>
          <w:iCs/>
          <w:sz w:val="28"/>
          <w:szCs w:val="28"/>
        </w:rPr>
        <w:t>порядок</w:t>
      </w:r>
      <w:bookmarkEnd w:id="0"/>
      <w:r w:rsidRPr="00014DB5">
        <w:rPr>
          <w:rFonts w:ascii="Times New Roman" w:hAnsi="Times New Roman" w:cs="Times New Roman"/>
          <w:iCs/>
          <w:sz w:val="28"/>
          <w:szCs w:val="28"/>
        </w:rPr>
        <w:t xml:space="preserve"> формирования и ведения реестра муниципальных услуг, предоставляемых на территории </w:t>
      </w:r>
      <w:r w:rsidR="00FC5363" w:rsidRPr="00014DB5">
        <w:rPr>
          <w:rFonts w:ascii="Times New Roman" w:hAnsi="Times New Roman" w:cs="Times New Roman"/>
          <w:iCs/>
          <w:sz w:val="28"/>
          <w:szCs w:val="28"/>
        </w:rPr>
        <w:t>Чайковского сельсовета</w:t>
      </w:r>
      <w:r w:rsidRPr="00014DB5">
        <w:rPr>
          <w:rFonts w:ascii="Times New Roman" w:hAnsi="Times New Roman" w:cs="Times New Roman"/>
          <w:iCs/>
          <w:sz w:val="28"/>
          <w:szCs w:val="28"/>
        </w:rPr>
        <w:t>.</w:t>
      </w:r>
    </w:p>
    <w:p w:rsidR="00921B4C" w:rsidRPr="00014DB5" w:rsidRDefault="00921B4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014DB5">
        <w:rPr>
          <w:rFonts w:ascii="Times New Roman" w:hAnsi="Times New Roman" w:cs="Times New Roman"/>
          <w:sz w:val="28"/>
          <w:szCs w:val="28"/>
        </w:rPr>
        <w:t>Целью ведения реестра муниципальных услуг (далее - Реестр) является оптимизация состава муниципальных услуг на основе их инвентаризации, обеспечение физических и юридических лиц достоверной информацией о предоставляемых на территории города муниципальных услугах, их объеме и качестве.</w:t>
      </w:r>
      <w:proofErr w:type="gramEnd"/>
    </w:p>
    <w:p w:rsidR="00921B4C" w:rsidRPr="00014DB5" w:rsidRDefault="00921B4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 xml:space="preserve">1.3. Задачей формирования и ведения Реестра является обеспечение соответствия деятельности администрации </w:t>
      </w:r>
      <w:r w:rsidR="00FC5363" w:rsidRPr="00014DB5">
        <w:rPr>
          <w:rFonts w:ascii="Times New Roman" w:hAnsi="Times New Roman" w:cs="Times New Roman"/>
          <w:sz w:val="28"/>
          <w:szCs w:val="28"/>
        </w:rPr>
        <w:t xml:space="preserve">Чайковского сельсовета </w:t>
      </w:r>
      <w:r w:rsidRPr="00014DB5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муниципальных услуг требованиям нормативных правовых актов Российской Федерации, Красноярского края и муниципальным правовым актам </w:t>
      </w:r>
      <w:r w:rsidR="00FC5363" w:rsidRPr="00014DB5">
        <w:rPr>
          <w:rFonts w:ascii="Times New Roman" w:hAnsi="Times New Roman" w:cs="Times New Roman"/>
          <w:sz w:val="28"/>
          <w:szCs w:val="28"/>
        </w:rPr>
        <w:t xml:space="preserve">Чайковского сельсовета </w:t>
      </w:r>
      <w:r w:rsidRPr="00014DB5">
        <w:rPr>
          <w:rFonts w:ascii="Times New Roman" w:hAnsi="Times New Roman" w:cs="Times New Roman"/>
          <w:sz w:val="28"/>
          <w:szCs w:val="28"/>
        </w:rPr>
        <w:t>.</w:t>
      </w:r>
    </w:p>
    <w:p w:rsidR="00921B4C" w:rsidRPr="00014DB5" w:rsidRDefault="00921B4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>1.4. Предоставление муниципальной услуги предусматривает ее обязательное предварительное отражение в Реестре.</w:t>
      </w:r>
    </w:p>
    <w:p w:rsidR="00921B4C" w:rsidRPr="00014DB5" w:rsidRDefault="00457DDA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>1.5</w:t>
      </w:r>
      <w:r w:rsidR="00921B4C" w:rsidRPr="00014D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21B4C" w:rsidRPr="00014DB5">
        <w:rPr>
          <w:rFonts w:ascii="Times New Roman" w:hAnsi="Times New Roman" w:cs="Times New Roman"/>
          <w:iCs/>
          <w:sz w:val="28"/>
          <w:szCs w:val="28"/>
        </w:rPr>
        <w:t>Реестр муниципальных услуг (далее - Реестр) содержит сведения:</w:t>
      </w:r>
    </w:p>
    <w:p w:rsidR="00921B4C" w:rsidRPr="00014DB5" w:rsidRDefault="00921B4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 xml:space="preserve">1) о муниципальных услугах, предоставляемых </w:t>
      </w:r>
      <w:r w:rsidR="00FC5363" w:rsidRPr="00014DB5">
        <w:rPr>
          <w:rFonts w:ascii="Times New Roman" w:hAnsi="Times New Roman" w:cs="Times New Roman"/>
          <w:sz w:val="28"/>
          <w:szCs w:val="28"/>
        </w:rPr>
        <w:t>администрацией Чайковского сельсовета</w:t>
      </w:r>
    </w:p>
    <w:p w:rsidR="00921B4C" w:rsidRPr="00014DB5" w:rsidRDefault="00921B4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 xml:space="preserve">2) об услугах, которые являются необходимыми и обязательными для предоставления муниципальных услуг и включены в перечень, утвержденный в соответствии с </w:t>
      </w:r>
      <w:hyperlink r:id="rId7" w:history="1">
        <w:r w:rsidRPr="00014D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части 1 статьи 9</w:t>
        </w:r>
      </w:hyperlink>
      <w:r w:rsidRPr="00014DB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921B4C" w:rsidRDefault="00921B4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014DB5">
        <w:rPr>
          <w:rFonts w:ascii="Times New Roman" w:hAnsi="Times New Roman" w:cs="Times New Roman"/>
          <w:sz w:val="28"/>
          <w:szCs w:val="28"/>
        </w:rPr>
        <w:t xml:space="preserve">3) об услугах, указанных в </w:t>
      </w:r>
      <w:hyperlink r:id="rId8" w:history="1">
        <w:r w:rsidRPr="00014D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части 3 статьи 1</w:t>
        </w:r>
      </w:hyperlink>
      <w:r w:rsidRPr="00014DB5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 </w:t>
      </w:r>
      <w:proofErr w:type="gramEnd"/>
    </w:p>
    <w:p w:rsidR="00EC120C" w:rsidRPr="00014DB5" w:rsidRDefault="00EC120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3756A2">
        <w:rPr>
          <w:rFonts w:ascii="Times New Roman" w:hAnsi="Times New Roman" w:cs="Times New Roman"/>
          <w:sz w:val="28"/>
          <w:szCs w:val="28"/>
        </w:rPr>
        <w:t xml:space="preserve">иные сведения, состав которых устанавливается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Чайковского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Красноярского края</w:t>
      </w:r>
      <w:r w:rsidRPr="003756A2">
        <w:rPr>
          <w:rFonts w:ascii="Times New Roman" w:hAnsi="Times New Roman" w:cs="Times New Roman"/>
          <w:sz w:val="28"/>
          <w:szCs w:val="28"/>
        </w:rPr>
        <w:t>.</w:t>
      </w:r>
    </w:p>
    <w:p w:rsidR="00921B4C" w:rsidRPr="00014DB5" w:rsidRDefault="00457DDA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sz w:val="28"/>
          <w:szCs w:val="28"/>
        </w:rPr>
        <w:t>1.6</w:t>
      </w:r>
      <w:r w:rsidR="00921B4C" w:rsidRPr="00014DB5">
        <w:rPr>
          <w:rFonts w:ascii="Times New Roman" w:hAnsi="Times New Roman" w:cs="Times New Roman"/>
          <w:sz w:val="28"/>
          <w:szCs w:val="28"/>
        </w:rPr>
        <w:t xml:space="preserve">. </w:t>
      </w:r>
      <w:r w:rsidR="00921B4C" w:rsidRPr="00014DB5">
        <w:rPr>
          <w:rFonts w:ascii="Times New Roman" w:hAnsi="Times New Roman" w:cs="Times New Roman"/>
          <w:iCs/>
          <w:sz w:val="28"/>
          <w:szCs w:val="28"/>
        </w:rPr>
        <w:t>Формирование Реестра имеет следующие цели:</w:t>
      </w:r>
    </w:p>
    <w:p w:rsidR="00921B4C" w:rsidRPr="00014DB5" w:rsidRDefault="00921B4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>- учет, анализ и систематизация сведений о муниципальных услугах;</w:t>
      </w:r>
    </w:p>
    <w:p w:rsidR="00921B4C" w:rsidRPr="00014DB5" w:rsidRDefault="00921B4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>- информирование заинтересованных лиц о муниципальных услугах;</w:t>
      </w:r>
    </w:p>
    <w:p w:rsidR="00921B4C" w:rsidRPr="00014DB5" w:rsidRDefault="00921B4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>- оптимизация состава муниципальных услуг;</w:t>
      </w:r>
    </w:p>
    <w:p w:rsidR="00921B4C" w:rsidRPr="00014DB5" w:rsidRDefault="00921B4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>- повышения качества оказания муниципальных услуг;</w:t>
      </w:r>
    </w:p>
    <w:p w:rsidR="00921B4C" w:rsidRPr="00014DB5" w:rsidRDefault="00921B4C" w:rsidP="00921B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>- обеспечение потребителей муниципальных услуг достоверной информацией об исполняемых муниципальных услугах, их объеме и качестве.</w:t>
      </w:r>
    </w:p>
    <w:p w:rsidR="00014DB5" w:rsidRDefault="00014DB5" w:rsidP="00014DB5">
      <w:pPr>
        <w:tabs>
          <w:tab w:val="left" w:pos="1773"/>
          <w:tab w:val="center" w:pos="467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ab/>
      </w:r>
    </w:p>
    <w:p w:rsidR="00014DB5" w:rsidRDefault="00014DB5" w:rsidP="00014DB5">
      <w:pPr>
        <w:tabs>
          <w:tab w:val="left" w:pos="1773"/>
          <w:tab w:val="center" w:pos="467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4E6868" w:rsidRPr="00014DB5" w:rsidRDefault="00014DB5" w:rsidP="00014DB5">
      <w:pPr>
        <w:tabs>
          <w:tab w:val="left" w:pos="1773"/>
          <w:tab w:val="center" w:pos="4677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4E6868" w:rsidRPr="00014DB5">
        <w:rPr>
          <w:rFonts w:ascii="Times New Roman" w:hAnsi="Times New Roman" w:cs="Times New Roman"/>
          <w:iCs/>
          <w:sz w:val="28"/>
          <w:szCs w:val="28"/>
        </w:rPr>
        <w:t>2. Принципы формирования и ведения реестра</w:t>
      </w:r>
    </w:p>
    <w:p w:rsidR="004E6868" w:rsidRPr="00014DB5" w:rsidRDefault="004E6868" w:rsidP="004E6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2.1. Формирование и ведение Реестра осуществляется в соответствии с принципами: 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>2.1.1. Единства требований к определению и включению в Реестр муниципальных услуг, оказываемых на территории Чайковского сельсовета</w:t>
      </w:r>
      <w:proofErr w:type="gramStart"/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2.1.2. Полноты описания и отражения муниципальных услуг в Реестре; 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2.1.3. Публичности Реестра; 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2.1.4. Нормативной обоснованности всех изменений, вносимых в Реестр; 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2.1.5. Периодического пересмотра требований к перечню и описанию муниципальных услуг, предусмотренных Реестром, в целях увеличения их доступности и качества. </w:t>
      </w:r>
      <w:bookmarkStart w:id="1" w:name="p0"/>
      <w:bookmarkEnd w:id="1"/>
    </w:p>
    <w:p w:rsidR="00D407FA" w:rsidRPr="00014DB5" w:rsidRDefault="00D407FA" w:rsidP="004E6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6868" w:rsidRPr="00014DB5" w:rsidRDefault="004E6868" w:rsidP="004E6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bCs/>
          <w:sz w:val="28"/>
          <w:szCs w:val="28"/>
        </w:rPr>
        <w:t>3. Содержание реестра</w:t>
      </w:r>
    </w:p>
    <w:p w:rsidR="004E6868" w:rsidRPr="00014DB5" w:rsidRDefault="004E6868" w:rsidP="004E6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3.1. Информация о муниципальной услуге вносится в Реестр с учетом следующих обязательных параметров: 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3.1.1. Реестровый номер - указывается для каждой муниципальной услуги в рамках Реестра; 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3.1.2. Наименование муниципальной услуги - описание услуги, отражающее содержание услуги по удовлетворению потребностей населения, содержащее: 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- формулировку из нормативного правового акта, устанавливающего полномочия по предоставлению услуги; 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- формулировку, данную ответственным исполнителем, если в тексте нормативного правового акта, устанавливающего полномочия по предоставлению услуги, прямо не указано ее наименование. В этом случае наименование формулируется исходя из сведений о содержании процесса и результатах предоставления услуги; 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>3.1.3.Нормативное правовое обоснование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>3.1.4.Нормативный правовой акт, закрепляющий выполнение полномочий по организации предоставления муниципальной услуги на уровне муниципального образования.</w:t>
      </w:r>
    </w:p>
    <w:p w:rsidR="004E6868" w:rsidRPr="00014DB5" w:rsidRDefault="004E6868" w:rsidP="00457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3.1.5. Получатель муниципальной услуги; </w:t>
      </w:r>
    </w:p>
    <w:p w:rsidR="004E6868" w:rsidRPr="00014DB5" w:rsidRDefault="00457DDA" w:rsidP="00457DD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>3.1.6</w:t>
      </w:r>
      <w:r w:rsidR="004E6868" w:rsidRPr="00014D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407FA" w:rsidRPr="00014DB5">
        <w:rPr>
          <w:rFonts w:ascii="Times New Roman" w:hAnsi="Times New Roman" w:cs="Times New Roman"/>
          <w:iCs/>
          <w:sz w:val="28"/>
          <w:szCs w:val="28"/>
        </w:rPr>
        <w:t>Наименование ответственного исполнителя.</w:t>
      </w:r>
    </w:p>
    <w:p w:rsidR="004E6868" w:rsidRPr="00014DB5" w:rsidRDefault="004E6868" w:rsidP="004E68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3.2. Ведение Реестра осуществляется по утвержденной форме согласно приложению к </w:t>
      </w:r>
      <w:r w:rsidR="009C48E1">
        <w:rPr>
          <w:rFonts w:ascii="Times New Roman" w:eastAsia="Times New Roman" w:hAnsi="Times New Roman" w:cs="Times New Roman"/>
          <w:sz w:val="28"/>
          <w:szCs w:val="28"/>
        </w:rPr>
        <w:t xml:space="preserve">Положению </w:t>
      </w: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48E1">
        <w:rPr>
          <w:rFonts w:ascii="Times New Roman" w:eastAsia="Times New Roman" w:hAnsi="Times New Roman" w:cs="Times New Roman"/>
          <w:sz w:val="28"/>
          <w:szCs w:val="28"/>
        </w:rPr>
        <w:t>о реестре муниципальных услуг</w:t>
      </w:r>
      <w:r w:rsidRPr="00014D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739DF" w:rsidRPr="00014DB5" w:rsidRDefault="009739DF" w:rsidP="00457D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B9125F" w:rsidRPr="00014DB5" w:rsidRDefault="00E9022F" w:rsidP="00B9125F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014DB5">
        <w:rPr>
          <w:sz w:val="28"/>
          <w:szCs w:val="28"/>
        </w:rPr>
        <w:t>4</w:t>
      </w:r>
      <w:r w:rsidR="00B9125F" w:rsidRPr="00014DB5">
        <w:rPr>
          <w:sz w:val="28"/>
          <w:szCs w:val="28"/>
        </w:rPr>
        <w:t>. Ведение Реестра</w:t>
      </w:r>
    </w:p>
    <w:p w:rsidR="00B9125F" w:rsidRPr="00014DB5" w:rsidRDefault="00B9125F" w:rsidP="00B9125F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4DB5">
        <w:rPr>
          <w:sz w:val="28"/>
          <w:szCs w:val="28"/>
        </w:rPr>
        <w:t xml:space="preserve">  </w:t>
      </w:r>
    </w:p>
    <w:p w:rsidR="00B9125F" w:rsidRPr="00014DB5" w:rsidRDefault="00E9022F" w:rsidP="00B9125F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4DB5">
        <w:rPr>
          <w:sz w:val="28"/>
          <w:szCs w:val="28"/>
        </w:rPr>
        <w:t>4</w:t>
      </w:r>
      <w:r w:rsidR="00B9125F" w:rsidRPr="00014DB5">
        <w:rPr>
          <w:sz w:val="28"/>
          <w:szCs w:val="28"/>
        </w:rPr>
        <w:t xml:space="preserve">.1. Реестр утверждается администрацией </w:t>
      </w:r>
      <w:r w:rsidRPr="00014DB5">
        <w:rPr>
          <w:sz w:val="28"/>
          <w:szCs w:val="28"/>
        </w:rPr>
        <w:t xml:space="preserve">Чайковского сельсовета </w:t>
      </w:r>
      <w:proofErr w:type="spellStart"/>
      <w:r w:rsidRPr="00014DB5">
        <w:rPr>
          <w:sz w:val="28"/>
          <w:szCs w:val="28"/>
        </w:rPr>
        <w:t>Боготольского</w:t>
      </w:r>
      <w:proofErr w:type="spellEnd"/>
      <w:r w:rsidRPr="00014DB5">
        <w:rPr>
          <w:sz w:val="28"/>
          <w:szCs w:val="28"/>
        </w:rPr>
        <w:t xml:space="preserve"> района </w:t>
      </w:r>
      <w:r w:rsidR="00B9125F" w:rsidRPr="00014DB5">
        <w:rPr>
          <w:sz w:val="28"/>
          <w:szCs w:val="28"/>
        </w:rPr>
        <w:t xml:space="preserve"> Красноярского края. </w:t>
      </w:r>
    </w:p>
    <w:p w:rsidR="00B9125F" w:rsidRPr="00014DB5" w:rsidRDefault="00E9022F" w:rsidP="00B9125F">
      <w:pPr>
        <w:pStyle w:val="ab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4DB5">
        <w:rPr>
          <w:sz w:val="28"/>
          <w:szCs w:val="28"/>
        </w:rPr>
        <w:t>4.2</w:t>
      </w:r>
      <w:r w:rsidR="00B9125F" w:rsidRPr="00014DB5">
        <w:rPr>
          <w:sz w:val="28"/>
          <w:szCs w:val="28"/>
        </w:rPr>
        <w:t xml:space="preserve">. Ответственный Исполнитель вправе внести изменения в сведения о муниципальной услуге. Основанием для внесения изменений в Реестр или </w:t>
      </w:r>
      <w:r w:rsidR="00B9125F" w:rsidRPr="00014DB5">
        <w:rPr>
          <w:sz w:val="28"/>
          <w:szCs w:val="28"/>
        </w:rPr>
        <w:lastRenderedPageBreak/>
        <w:t xml:space="preserve">сведений о муниципальной услуге является вступление в силу нормативного правового акта, отменяющего, изменяющего и (или) дополняющего правовой акт, на основании которого предоставляется муниципальная услуга. </w:t>
      </w:r>
    </w:p>
    <w:p w:rsidR="00B9125F" w:rsidRPr="00014DB5" w:rsidRDefault="00E9022F" w:rsidP="00B9125F">
      <w:pPr>
        <w:pStyle w:val="ab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4DB5">
        <w:rPr>
          <w:sz w:val="28"/>
          <w:szCs w:val="28"/>
        </w:rPr>
        <w:t>4.3.</w:t>
      </w:r>
      <w:r w:rsidR="00B9125F" w:rsidRPr="00014DB5">
        <w:rPr>
          <w:sz w:val="28"/>
          <w:szCs w:val="28"/>
        </w:rPr>
        <w:t xml:space="preserve"> Внесенные изменения в Реестр утверждаются Постановлением администрации </w:t>
      </w:r>
      <w:r w:rsidRPr="00014DB5">
        <w:rPr>
          <w:sz w:val="28"/>
          <w:szCs w:val="28"/>
        </w:rPr>
        <w:t xml:space="preserve">Чайковского сельсовета </w:t>
      </w:r>
      <w:proofErr w:type="spellStart"/>
      <w:r w:rsidRPr="00014DB5">
        <w:rPr>
          <w:sz w:val="28"/>
          <w:szCs w:val="28"/>
        </w:rPr>
        <w:t>Боготольского</w:t>
      </w:r>
      <w:proofErr w:type="spellEnd"/>
      <w:r w:rsidRPr="00014DB5">
        <w:rPr>
          <w:sz w:val="28"/>
          <w:szCs w:val="28"/>
        </w:rPr>
        <w:t xml:space="preserve"> района </w:t>
      </w:r>
      <w:r w:rsidR="00B9125F" w:rsidRPr="00014DB5">
        <w:rPr>
          <w:sz w:val="28"/>
          <w:szCs w:val="28"/>
        </w:rPr>
        <w:t xml:space="preserve"> Красноярского края. </w:t>
      </w:r>
    </w:p>
    <w:p w:rsidR="00B9125F" w:rsidRPr="00014DB5" w:rsidRDefault="00B9125F" w:rsidP="00B9125F">
      <w:pPr>
        <w:pStyle w:val="ab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4DB5">
        <w:rPr>
          <w:sz w:val="28"/>
          <w:szCs w:val="28"/>
        </w:rPr>
        <w:t xml:space="preserve">Внесение изменений в Реестр осуществляется в течение 5 календарных дней со дня предоставления ответственным исполнителем соответствующих сведений. </w:t>
      </w:r>
    </w:p>
    <w:p w:rsidR="00B9125F" w:rsidRPr="00014DB5" w:rsidRDefault="00E9022F" w:rsidP="00B9125F">
      <w:pPr>
        <w:pStyle w:val="ab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4DB5">
        <w:rPr>
          <w:sz w:val="28"/>
          <w:szCs w:val="28"/>
        </w:rPr>
        <w:t>4.4.</w:t>
      </w:r>
      <w:r w:rsidR="00B9125F" w:rsidRPr="00014DB5">
        <w:rPr>
          <w:sz w:val="28"/>
          <w:szCs w:val="28"/>
        </w:rPr>
        <w:t xml:space="preserve"> Исключение сведений о муниципальной услуге из Реестра осуществляется на основании сведений, предоставленных ответственным исполнителем. </w:t>
      </w:r>
    </w:p>
    <w:p w:rsidR="00B9125F" w:rsidRPr="00014DB5" w:rsidRDefault="00E9022F" w:rsidP="00B9125F">
      <w:pPr>
        <w:pStyle w:val="ab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4DB5">
        <w:rPr>
          <w:sz w:val="28"/>
          <w:szCs w:val="28"/>
        </w:rPr>
        <w:t>4.5</w:t>
      </w:r>
      <w:r w:rsidR="00B9125F" w:rsidRPr="00014DB5">
        <w:rPr>
          <w:sz w:val="28"/>
          <w:szCs w:val="28"/>
        </w:rPr>
        <w:t xml:space="preserve"> Основаниями для исключения сведений об услугах из Реестра являются следующие обстоятельства: </w:t>
      </w:r>
    </w:p>
    <w:p w:rsidR="00B9125F" w:rsidRPr="00014DB5" w:rsidRDefault="00E9022F" w:rsidP="00B9125F">
      <w:pPr>
        <w:pStyle w:val="ab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4DB5">
        <w:rPr>
          <w:sz w:val="28"/>
          <w:szCs w:val="28"/>
        </w:rPr>
        <w:t>4.5.1.</w:t>
      </w:r>
      <w:r w:rsidR="00B9125F" w:rsidRPr="00014DB5">
        <w:rPr>
          <w:sz w:val="28"/>
          <w:szCs w:val="28"/>
        </w:rPr>
        <w:t xml:space="preserve"> Вступление в силу федеральных законов и иных нормативных правовых актов Российской Федерации, законов и иных нормативных правовых актов Красноярского края, муниципальных правовых актов, которыми упразднено предоставление муниципальной услуги. </w:t>
      </w:r>
    </w:p>
    <w:p w:rsidR="009739DF" w:rsidRPr="00EC120C" w:rsidRDefault="00E9022F" w:rsidP="00EC120C">
      <w:pPr>
        <w:pStyle w:val="ab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14DB5">
        <w:rPr>
          <w:sz w:val="28"/>
          <w:szCs w:val="28"/>
        </w:rPr>
        <w:t>4.5.2.</w:t>
      </w:r>
      <w:r w:rsidR="00B9125F" w:rsidRPr="00014DB5">
        <w:rPr>
          <w:sz w:val="28"/>
          <w:szCs w:val="28"/>
        </w:rPr>
        <w:t xml:space="preserve"> Несоответствие сведений об услугах, размещенных в Реестре, в том числе неполнота и (или) не достоверность сведений, при условии, что это несоответствие не может быть устранено путем внесения изменений в сведения об услугах. </w:t>
      </w:r>
    </w:p>
    <w:p w:rsidR="009739DF" w:rsidRPr="00014DB5" w:rsidRDefault="00457DDA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>4.6. Реестр ведется на бумажном носителе</w:t>
      </w:r>
      <w:r w:rsidR="00EC120C" w:rsidRPr="00EC12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120C" w:rsidRPr="003756A2">
        <w:rPr>
          <w:rFonts w:ascii="Times New Roman" w:eastAsia="Times New Roman" w:hAnsi="Times New Roman" w:cs="Times New Roman"/>
          <w:sz w:val="28"/>
          <w:szCs w:val="28"/>
        </w:rPr>
        <w:t>и в электронном виде по единой системе сбора, обработки, учета, регистрации, хранения, обновления информационных ресурсов, предоставления сведений пользователям</w:t>
      </w:r>
      <w:r w:rsidRPr="00014DB5">
        <w:rPr>
          <w:rFonts w:ascii="Times New Roman" w:hAnsi="Times New Roman" w:cs="Times New Roman"/>
          <w:iCs/>
          <w:sz w:val="28"/>
          <w:szCs w:val="28"/>
        </w:rPr>
        <w:t>.</w:t>
      </w: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457DDA" w:rsidRPr="00014DB5" w:rsidRDefault="00457DDA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457DDA" w:rsidRPr="00014DB5" w:rsidRDefault="00457DDA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50EA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457DDA" w:rsidRPr="00014DB5" w:rsidRDefault="00457DDA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457DDA" w:rsidRPr="00014DB5" w:rsidRDefault="00457DDA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457DDA" w:rsidRPr="00014DB5" w:rsidRDefault="00457DDA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0F5480" w:rsidRPr="00014DB5" w:rsidRDefault="000F5480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C48E1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:rsidR="009739DF" w:rsidRPr="00014DB5" w:rsidRDefault="009739DF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>к Положению о реестре муниципальных услуг,</w:t>
      </w:r>
    </w:p>
    <w:p w:rsidR="009739DF" w:rsidRPr="00014DB5" w:rsidRDefault="009739DF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014DB5">
        <w:rPr>
          <w:rFonts w:ascii="Times New Roman" w:hAnsi="Times New Roman" w:cs="Times New Roman"/>
          <w:iCs/>
          <w:sz w:val="28"/>
          <w:szCs w:val="28"/>
        </w:rPr>
        <w:t>утвержденного</w:t>
      </w:r>
      <w:proofErr w:type="gramEnd"/>
      <w:r w:rsidRPr="00014DB5">
        <w:rPr>
          <w:rFonts w:ascii="Times New Roman" w:hAnsi="Times New Roman" w:cs="Times New Roman"/>
          <w:iCs/>
          <w:sz w:val="28"/>
          <w:szCs w:val="28"/>
        </w:rPr>
        <w:t xml:space="preserve"> постановлением</w:t>
      </w:r>
    </w:p>
    <w:p w:rsidR="009739DF" w:rsidRPr="00014DB5" w:rsidRDefault="00950EAD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8"/>
          <w:szCs w:val="28"/>
        </w:rPr>
      </w:pPr>
      <w:r w:rsidRPr="00014DB5">
        <w:rPr>
          <w:rFonts w:ascii="Times New Roman" w:hAnsi="Times New Roman" w:cs="Times New Roman"/>
          <w:iCs/>
          <w:sz w:val="28"/>
          <w:szCs w:val="28"/>
        </w:rPr>
        <w:t xml:space="preserve">администрации Чайковского сельсовета </w:t>
      </w:r>
    </w:p>
    <w:p w:rsidR="00E9022F" w:rsidRPr="00014DB5" w:rsidRDefault="009C48E1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  09  декабря 2024  52</w:t>
      </w:r>
      <w:r w:rsidR="00457DDA" w:rsidRPr="00014DB5">
        <w:rPr>
          <w:rFonts w:ascii="Times New Roman" w:hAnsi="Times New Roman" w:cs="Times New Roman"/>
          <w:iCs/>
          <w:sz w:val="28"/>
          <w:szCs w:val="28"/>
        </w:rPr>
        <w:t>-п</w:t>
      </w:r>
    </w:p>
    <w:p w:rsidR="009739DF" w:rsidRPr="00014DB5" w:rsidRDefault="009C48E1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 16</w:t>
      </w:r>
      <w:r w:rsidR="00CB5892" w:rsidRPr="00014DB5">
        <w:rPr>
          <w:rFonts w:ascii="Times New Roman" w:hAnsi="Times New Roman" w:cs="Times New Roman"/>
          <w:iCs/>
          <w:sz w:val="28"/>
          <w:szCs w:val="28"/>
        </w:rPr>
        <w:t xml:space="preserve"> июля 2018 № 30-п</w:t>
      </w:r>
    </w:p>
    <w:p w:rsidR="009739DF" w:rsidRPr="00014DB5" w:rsidRDefault="009739DF" w:rsidP="00B03D5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p w:rsidR="009739DF" w:rsidRPr="00014DB5" w:rsidRDefault="009739DF" w:rsidP="00B03D5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14DB5">
        <w:rPr>
          <w:rFonts w:ascii="Times New Roman" w:hAnsi="Times New Roman" w:cs="Times New Roman"/>
          <w:b/>
          <w:bCs/>
          <w:sz w:val="28"/>
          <w:szCs w:val="28"/>
        </w:rPr>
        <w:t>РЕЕСТР МУНИЦИПАЛЬНЫХ УСЛУГ</w:t>
      </w:r>
    </w:p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1367"/>
        <w:gridCol w:w="1725"/>
        <w:gridCol w:w="3599"/>
        <w:gridCol w:w="1417"/>
        <w:gridCol w:w="1426"/>
      </w:tblGrid>
      <w:tr w:rsidR="00950EAD" w:rsidRPr="00014DB5" w:rsidTr="00950EAD">
        <w:trPr>
          <w:cantSplit/>
          <w:jc w:val="center"/>
        </w:trPr>
        <w:tc>
          <w:tcPr>
            <w:tcW w:w="1367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DB5">
              <w:rPr>
                <w:rFonts w:ascii="Times New Roman" w:hAnsi="Times New Roman" w:cs="Times New Roman"/>
                <w:iCs/>
                <w:sz w:val="28"/>
                <w:szCs w:val="28"/>
              </w:rPr>
              <w:t>Реестровый номер муниципальной услуги.</w:t>
            </w:r>
          </w:p>
        </w:tc>
        <w:tc>
          <w:tcPr>
            <w:tcW w:w="1367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DB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муниципальной услуги.</w:t>
            </w:r>
          </w:p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25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DB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Нормативное правовое обоснование </w:t>
            </w:r>
          </w:p>
        </w:tc>
        <w:tc>
          <w:tcPr>
            <w:tcW w:w="3599" w:type="dxa"/>
          </w:tcPr>
          <w:p w:rsidR="00950EAD" w:rsidRPr="00014DB5" w:rsidRDefault="00950EAD" w:rsidP="00950E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DB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и реквизиты нормативного правового акта, устанавливающего исполнение  муниципальной услуги </w:t>
            </w:r>
          </w:p>
        </w:tc>
        <w:tc>
          <w:tcPr>
            <w:tcW w:w="1417" w:type="dxa"/>
          </w:tcPr>
          <w:p w:rsidR="00950EAD" w:rsidRPr="00014DB5" w:rsidRDefault="00950EAD" w:rsidP="00950E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DB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Получатель муниципальной услуги </w:t>
            </w:r>
          </w:p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26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DB5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ответственного исполнителя.</w:t>
            </w:r>
          </w:p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50EAD" w:rsidRPr="00014DB5" w:rsidTr="00950EAD">
        <w:trPr>
          <w:cantSplit/>
          <w:jc w:val="center"/>
        </w:trPr>
        <w:tc>
          <w:tcPr>
            <w:tcW w:w="1367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DB5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DB5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725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599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DB5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DB5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1426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14DB5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</w:tr>
      <w:tr w:rsidR="00950EAD" w:rsidRPr="00014DB5" w:rsidTr="00950EAD">
        <w:trPr>
          <w:cantSplit/>
          <w:jc w:val="center"/>
        </w:trPr>
        <w:tc>
          <w:tcPr>
            <w:tcW w:w="1367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367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725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599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26" w:type="dxa"/>
          </w:tcPr>
          <w:p w:rsidR="00950EAD" w:rsidRPr="00014DB5" w:rsidRDefault="00950EAD" w:rsidP="009739D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9739DF" w:rsidRPr="00014DB5" w:rsidRDefault="009739DF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3340" w:rsidRPr="00014DB5" w:rsidRDefault="00B03340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340" w:rsidRPr="00014DB5" w:rsidRDefault="00B03340" w:rsidP="009739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766C" w:rsidRPr="00014DB5" w:rsidRDefault="005C766C" w:rsidP="009739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7081" w:rsidRPr="00014DB5" w:rsidRDefault="004C7081" w:rsidP="00B03340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sectPr w:rsidR="004C7081" w:rsidRPr="00014DB5" w:rsidSect="009739D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7F20323"/>
    <w:multiLevelType w:val="hybridMultilevel"/>
    <w:tmpl w:val="FFE490E4"/>
    <w:lvl w:ilvl="0" w:tplc="5164B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E25D64"/>
    <w:multiLevelType w:val="hybridMultilevel"/>
    <w:tmpl w:val="7FB4802E"/>
    <w:lvl w:ilvl="0" w:tplc="F13654B8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1F"/>
    <w:rsid w:val="00014DB5"/>
    <w:rsid w:val="000705C9"/>
    <w:rsid w:val="000C66F6"/>
    <w:rsid w:val="000F5480"/>
    <w:rsid w:val="000F7DF0"/>
    <w:rsid w:val="00144BEC"/>
    <w:rsid w:val="001741E5"/>
    <w:rsid w:val="001D4DEA"/>
    <w:rsid w:val="001D5015"/>
    <w:rsid w:val="001D7860"/>
    <w:rsid w:val="00206A8D"/>
    <w:rsid w:val="00220FDF"/>
    <w:rsid w:val="00284A56"/>
    <w:rsid w:val="002C3FEF"/>
    <w:rsid w:val="003111EB"/>
    <w:rsid w:val="003163BA"/>
    <w:rsid w:val="0031671A"/>
    <w:rsid w:val="00343919"/>
    <w:rsid w:val="00366FF4"/>
    <w:rsid w:val="003A06A6"/>
    <w:rsid w:val="00422646"/>
    <w:rsid w:val="00432B53"/>
    <w:rsid w:val="00451FDB"/>
    <w:rsid w:val="00457DDA"/>
    <w:rsid w:val="00474859"/>
    <w:rsid w:val="0047561C"/>
    <w:rsid w:val="004851D5"/>
    <w:rsid w:val="004B0C56"/>
    <w:rsid w:val="004C0E57"/>
    <w:rsid w:val="004C7081"/>
    <w:rsid w:val="004C737F"/>
    <w:rsid w:val="004E6868"/>
    <w:rsid w:val="004F1CC0"/>
    <w:rsid w:val="004F5C4D"/>
    <w:rsid w:val="00515D24"/>
    <w:rsid w:val="00556644"/>
    <w:rsid w:val="00562196"/>
    <w:rsid w:val="00576EE7"/>
    <w:rsid w:val="00582EE3"/>
    <w:rsid w:val="00595248"/>
    <w:rsid w:val="005C5B76"/>
    <w:rsid w:val="005C766C"/>
    <w:rsid w:val="0060218F"/>
    <w:rsid w:val="00656750"/>
    <w:rsid w:val="006634A1"/>
    <w:rsid w:val="006645B0"/>
    <w:rsid w:val="00684021"/>
    <w:rsid w:val="006B367E"/>
    <w:rsid w:val="006D120D"/>
    <w:rsid w:val="006E4EC6"/>
    <w:rsid w:val="00714732"/>
    <w:rsid w:val="00740015"/>
    <w:rsid w:val="007467DE"/>
    <w:rsid w:val="00756EAE"/>
    <w:rsid w:val="0076425F"/>
    <w:rsid w:val="007B15FF"/>
    <w:rsid w:val="007C18B2"/>
    <w:rsid w:val="007F68C6"/>
    <w:rsid w:val="008119BA"/>
    <w:rsid w:val="0083452D"/>
    <w:rsid w:val="00844F24"/>
    <w:rsid w:val="00847E90"/>
    <w:rsid w:val="00865408"/>
    <w:rsid w:val="00892603"/>
    <w:rsid w:val="0089262D"/>
    <w:rsid w:val="008955F7"/>
    <w:rsid w:val="008E18E3"/>
    <w:rsid w:val="0091227F"/>
    <w:rsid w:val="00921B4C"/>
    <w:rsid w:val="00925493"/>
    <w:rsid w:val="009327D9"/>
    <w:rsid w:val="00950EAD"/>
    <w:rsid w:val="009739DF"/>
    <w:rsid w:val="009B47F1"/>
    <w:rsid w:val="009C0FC5"/>
    <w:rsid w:val="009C2B07"/>
    <w:rsid w:val="009C48E1"/>
    <w:rsid w:val="009D2AFB"/>
    <w:rsid w:val="009E7C48"/>
    <w:rsid w:val="00A26185"/>
    <w:rsid w:val="00A62A24"/>
    <w:rsid w:val="00A74F81"/>
    <w:rsid w:val="00A75B45"/>
    <w:rsid w:val="00B03340"/>
    <w:rsid w:val="00B03D56"/>
    <w:rsid w:val="00B273FA"/>
    <w:rsid w:val="00B40B68"/>
    <w:rsid w:val="00B9125F"/>
    <w:rsid w:val="00BA7368"/>
    <w:rsid w:val="00BF129B"/>
    <w:rsid w:val="00C050D8"/>
    <w:rsid w:val="00C07CBF"/>
    <w:rsid w:val="00C15370"/>
    <w:rsid w:val="00C21614"/>
    <w:rsid w:val="00C27E67"/>
    <w:rsid w:val="00C30EBB"/>
    <w:rsid w:val="00C42A7F"/>
    <w:rsid w:val="00C434E9"/>
    <w:rsid w:val="00C56F09"/>
    <w:rsid w:val="00C649F4"/>
    <w:rsid w:val="00C76069"/>
    <w:rsid w:val="00C81E53"/>
    <w:rsid w:val="00C81FE5"/>
    <w:rsid w:val="00CA1D2F"/>
    <w:rsid w:val="00CA26D5"/>
    <w:rsid w:val="00CB4DC5"/>
    <w:rsid w:val="00CB5892"/>
    <w:rsid w:val="00CD027B"/>
    <w:rsid w:val="00CF5F7D"/>
    <w:rsid w:val="00D01AD2"/>
    <w:rsid w:val="00D23FAF"/>
    <w:rsid w:val="00D33999"/>
    <w:rsid w:val="00D36498"/>
    <w:rsid w:val="00D407FA"/>
    <w:rsid w:val="00D42097"/>
    <w:rsid w:val="00D5388F"/>
    <w:rsid w:val="00D63BB0"/>
    <w:rsid w:val="00DD451F"/>
    <w:rsid w:val="00E06E85"/>
    <w:rsid w:val="00E4169C"/>
    <w:rsid w:val="00E56110"/>
    <w:rsid w:val="00E64E24"/>
    <w:rsid w:val="00E9022F"/>
    <w:rsid w:val="00EC120C"/>
    <w:rsid w:val="00EC37FF"/>
    <w:rsid w:val="00ED2FDA"/>
    <w:rsid w:val="00F35516"/>
    <w:rsid w:val="00FA1707"/>
    <w:rsid w:val="00FC5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739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D4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739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D4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3&amp;dst=100012&amp;field=134&amp;date=08.10.202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0453&amp;dst=100059&amp;field=134&amp;date=08.10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0C295-C523-4004-8F56-8B4C544F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2024-12-12T03:57:00Z</cp:lastPrinted>
  <dcterms:created xsi:type="dcterms:W3CDTF">2024-11-14T04:03:00Z</dcterms:created>
  <dcterms:modified xsi:type="dcterms:W3CDTF">2024-12-12T03:58:00Z</dcterms:modified>
</cp:coreProperties>
</file>